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/25-0</w:t>
      </w:r>
      <w:r w:rsidR="0003035E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03035E">
        <w:rPr>
          <w:b/>
          <w:sz w:val="24"/>
          <w:szCs w:val="24"/>
        </w:rPr>
        <w:t>11</w:t>
      </w:r>
      <w:r w:rsidR="00C920AC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E961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Л.Б.И.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235FD">
        <w:rPr>
          <w:sz w:val="24"/>
          <w:szCs w:val="24"/>
        </w:rPr>
        <w:t xml:space="preserve">Архангельский М.В., Володина С.И., </w:t>
      </w:r>
      <w:proofErr w:type="spellStart"/>
      <w:r w:rsidR="002235FD">
        <w:rPr>
          <w:sz w:val="24"/>
          <w:szCs w:val="24"/>
        </w:rPr>
        <w:t>Гонопольский</w:t>
      </w:r>
      <w:proofErr w:type="spellEnd"/>
      <w:r w:rsidR="002235FD">
        <w:rPr>
          <w:sz w:val="24"/>
          <w:szCs w:val="24"/>
        </w:rPr>
        <w:t xml:space="preserve"> Р.М., </w:t>
      </w:r>
      <w:proofErr w:type="spellStart"/>
      <w:r w:rsidR="002235FD">
        <w:rPr>
          <w:sz w:val="24"/>
          <w:szCs w:val="24"/>
        </w:rPr>
        <w:t>Грицук</w:t>
      </w:r>
      <w:proofErr w:type="spellEnd"/>
      <w:r w:rsidR="002235FD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2235FD">
        <w:rPr>
          <w:sz w:val="24"/>
          <w:szCs w:val="24"/>
        </w:rPr>
        <w:t>Толчеев</w:t>
      </w:r>
      <w:proofErr w:type="spellEnd"/>
      <w:r w:rsidR="002235FD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2235FD">
        <w:rPr>
          <w:sz w:val="24"/>
          <w:szCs w:val="24"/>
        </w:rPr>
        <w:t xml:space="preserve">, </w:t>
      </w:r>
      <w:r w:rsidR="008742BC" w:rsidRPr="002235FD">
        <w:rPr>
          <w:sz w:val="24"/>
          <w:szCs w:val="24"/>
        </w:rPr>
        <w:t xml:space="preserve">при участии </w:t>
      </w:r>
      <w:r w:rsidR="002235FD">
        <w:rPr>
          <w:sz w:val="24"/>
          <w:szCs w:val="24"/>
        </w:rPr>
        <w:t>заявителя</w:t>
      </w:r>
      <w:r w:rsidR="00CE1806" w:rsidRPr="002235FD">
        <w:rPr>
          <w:sz w:val="24"/>
          <w:szCs w:val="24"/>
        </w:rPr>
        <w:t>,</w:t>
      </w:r>
      <w:r w:rsidR="00475A30" w:rsidRPr="002235F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03035E">
        <w:rPr>
          <w:sz w:val="24"/>
          <w:szCs w:val="24"/>
        </w:rPr>
        <w:t>11</w:t>
      </w:r>
      <w:r w:rsidR="00C920AC">
        <w:rPr>
          <w:sz w:val="24"/>
          <w:szCs w:val="24"/>
        </w:rPr>
        <w:t>-11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757751" w:rsidP="000D36E9">
      <w:pPr>
        <w:ind w:firstLine="709"/>
        <w:jc w:val="both"/>
        <w:rPr>
          <w:sz w:val="24"/>
          <w:szCs w:val="24"/>
        </w:rPr>
      </w:pPr>
      <w:r w:rsidRPr="00757751">
        <w:rPr>
          <w:sz w:val="24"/>
          <w:szCs w:val="24"/>
        </w:rPr>
        <w:t xml:space="preserve">29.10.2020г. в Адвокатскую палату Московской области поступила жалоба доверителя </w:t>
      </w:r>
      <w:r w:rsidR="00E96110">
        <w:rPr>
          <w:sz w:val="24"/>
          <w:szCs w:val="24"/>
        </w:rPr>
        <w:t>Д.Р.Г.</w:t>
      </w:r>
      <w:r w:rsidRPr="00757751">
        <w:rPr>
          <w:sz w:val="24"/>
          <w:szCs w:val="24"/>
        </w:rPr>
        <w:t xml:space="preserve"> в отношении адвоката </w:t>
      </w:r>
      <w:r w:rsidR="00E96110">
        <w:rPr>
          <w:sz w:val="24"/>
          <w:szCs w:val="24"/>
        </w:rPr>
        <w:t>ЛБ.И.</w:t>
      </w:r>
      <w:r w:rsidRPr="00757751">
        <w:rPr>
          <w:sz w:val="24"/>
          <w:szCs w:val="24"/>
        </w:rPr>
        <w:t xml:space="preserve">, имеющего регистрационный номер </w:t>
      </w:r>
      <w:r w:rsidR="00E96110">
        <w:rPr>
          <w:sz w:val="24"/>
          <w:szCs w:val="24"/>
        </w:rPr>
        <w:t>…..</w:t>
      </w:r>
      <w:r w:rsidRPr="007577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9611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757751" w:rsidRPr="00757751">
        <w:rPr>
          <w:sz w:val="24"/>
          <w:szCs w:val="24"/>
        </w:rPr>
        <w:t>адвокат на основании соглашения принял поручение по подготовке надзорной жалобы и защите Д</w:t>
      </w:r>
      <w:r w:rsidR="00E96110">
        <w:rPr>
          <w:sz w:val="24"/>
          <w:szCs w:val="24"/>
        </w:rPr>
        <w:t>.</w:t>
      </w:r>
      <w:r w:rsidR="00757751" w:rsidRPr="00757751">
        <w:rPr>
          <w:sz w:val="24"/>
          <w:szCs w:val="24"/>
        </w:rPr>
        <w:t>А.И. по уголовному делу в суде надзорной инстанции</w:t>
      </w:r>
      <w:r w:rsidR="005A75CA">
        <w:rPr>
          <w:sz w:val="24"/>
          <w:szCs w:val="24"/>
        </w:rPr>
        <w:t>.</w:t>
      </w:r>
      <w:r w:rsidR="00757751">
        <w:rPr>
          <w:sz w:val="24"/>
          <w:szCs w:val="24"/>
        </w:rPr>
        <w:t xml:space="preserve"> А</w:t>
      </w:r>
      <w:r w:rsidR="00757751" w:rsidRPr="00757751">
        <w:rPr>
          <w:sz w:val="24"/>
          <w:szCs w:val="24"/>
        </w:rPr>
        <w:t xml:space="preserve">двокат ненадлежащим образом исполнял свои профессиональные обязанности, а именно: не посетил подзащитного по месту отбывания наказания, не опрашивал свидетелей, не составил надзорную жалобу, длительное время умышленно вводил доверителя в заблуждение относительно хода исполнения поручения. </w:t>
      </w:r>
    </w:p>
    <w:p w:rsidR="00654B23" w:rsidRPr="00446718" w:rsidRDefault="0075775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Pr="00446718" w:rsidRDefault="006453F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>
        <w:rPr>
          <w:sz w:val="24"/>
          <w:szCs w:val="24"/>
        </w:rPr>
        <w:t>3382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757751">
        <w:rPr>
          <w:sz w:val="24"/>
          <w:szCs w:val="24"/>
        </w:rPr>
        <w:t>ответ на который не представлен</w:t>
      </w:r>
      <w:r w:rsidR="00CE1806" w:rsidRPr="00A85A87">
        <w:rPr>
          <w:sz w:val="24"/>
          <w:szCs w:val="24"/>
        </w:rPr>
        <w:t>.</w:t>
      </w:r>
      <w:r w:rsidR="00757751">
        <w:rPr>
          <w:sz w:val="24"/>
          <w:szCs w:val="24"/>
        </w:rPr>
        <w:t xml:space="preserve"> 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1369">
        <w:rPr>
          <w:sz w:val="24"/>
          <w:szCs w:val="24"/>
        </w:rPr>
        <w:t>4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9807D0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9807D0">
        <w:rPr>
          <w:sz w:val="24"/>
          <w:szCs w:val="24"/>
        </w:rPr>
        <w:t>явилась</w:t>
      </w:r>
      <w:r w:rsidR="0051045B">
        <w:rPr>
          <w:sz w:val="24"/>
          <w:szCs w:val="24"/>
        </w:rPr>
        <w:t>, 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91369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4836B3" w:rsidRPr="00446718">
        <w:rPr>
          <w:sz w:val="24"/>
          <w:szCs w:val="24"/>
        </w:rPr>
        <w:t>.2020г. адвокат в заседани</w:t>
      </w:r>
      <w:r w:rsidR="009807D0">
        <w:rPr>
          <w:sz w:val="24"/>
          <w:szCs w:val="24"/>
        </w:rPr>
        <w:t xml:space="preserve">и квалификационной комиссии </w:t>
      </w:r>
      <w:r w:rsidR="00091369">
        <w:rPr>
          <w:sz w:val="24"/>
          <w:szCs w:val="24"/>
        </w:rPr>
        <w:t xml:space="preserve">участвовал, </w:t>
      </w:r>
      <w:r w:rsidR="009807D0" w:rsidRPr="009807D0">
        <w:rPr>
          <w:sz w:val="24"/>
          <w:szCs w:val="24"/>
        </w:rPr>
        <w:t>возражал против доводов жалобы и пояснил, что при заключении соглашений он не до конца понимал предмет предстоящей работы, т.к. был дефицит информации</w:t>
      </w:r>
      <w:r w:rsidR="00A85A87">
        <w:rPr>
          <w:sz w:val="24"/>
          <w:szCs w:val="24"/>
        </w:rPr>
        <w:t>.</w:t>
      </w:r>
    </w:p>
    <w:p w:rsidR="009807D0" w:rsidRPr="009807D0" w:rsidRDefault="00E644A9" w:rsidP="009807D0">
      <w:pPr>
        <w:ind w:firstLine="720"/>
        <w:jc w:val="both"/>
        <w:rPr>
          <w:sz w:val="24"/>
          <w:szCs w:val="24"/>
        </w:rPr>
      </w:pPr>
      <w:r w:rsidRPr="009807D0">
        <w:rPr>
          <w:sz w:val="24"/>
          <w:szCs w:val="24"/>
        </w:rPr>
        <w:t>2</w:t>
      </w:r>
      <w:r w:rsidR="00091369" w:rsidRPr="009807D0">
        <w:rPr>
          <w:sz w:val="24"/>
          <w:szCs w:val="24"/>
        </w:rPr>
        <w:t>4</w:t>
      </w:r>
      <w:r w:rsidRPr="009807D0">
        <w:rPr>
          <w:sz w:val="24"/>
          <w:szCs w:val="24"/>
        </w:rPr>
        <w:t>.11</w:t>
      </w:r>
      <w:r w:rsidR="00AD729C" w:rsidRPr="009807D0">
        <w:rPr>
          <w:sz w:val="24"/>
          <w:szCs w:val="24"/>
        </w:rPr>
        <w:t xml:space="preserve">.2020г. квалификационная комиссия дала </w:t>
      </w:r>
      <w:r w:rsidR="00DD556E" w:rsidRPr="009807D0">
        <w:rPr>
          <w:sz w:val="24"/>
          <w:szCs w:val="24"/>
        </w:rPr>
        <w:t xml:space="preserve">заключение </w:t>
      </w:r>
      <w:r w:rsidR="009807D0" w:rsidRPr="009807D0">
        <w:rPr>
          <w:sz w:val="24"/>
          <w:szCs w:val="24"/>
        </w:rPr>
        <w:t xml:space="preserve">о наличии в действиях (бездействии) адвоката </w:t>
      </w:r>
      <w:r w:rsidR="00E96110">
        <w:rPr>
          <w:sz w:val="24"/>
          <w:szCs w:val="24"/>
        </w:rPr>
        <w:t>Л.Б.И.</w:t>
      </w:r>
      <w:r w:rsidR="009807D0" w:rsidRPr="009807D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FA1C87">
        <w:rPr>
          <w:sz w:val="24"/>
          <w:szCs w:val="24"/>
        </w:rPr>
        <w:t>двоката, а именно нарушений пп.1 п.1 ст.</w:t>
      </w:r>
      <w:r w:rsidR="009807D0" w:rsidRPr="009807D0">
        <w:rPr>
          <w:sz w:val="24"/>
          <w:szCs w:val="24"/>
        </w:rPr>
        <w:t>7 ФЗ «Об адвокатской деятельности и адвока</w:t>
      </w:r>
      <w:r w:rsidR="00FA1C87">
        <w:rPr>
          <w:sz w:val="24"/>
          <w:szCs w:val="24"/>
        </w:rPr>
        <w:t>туре в РФ», п.2 ст.5 и п.1 ст.</w:t>
      </w:r>
      <w:r w:rsidR="009807D0" w:rsidRPr="009807D0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E96110">
        <w:rPr>
          <w:sz w:val="24"/>
          <w:szCs w:val="24"/>
        </w:rPr>
        <w:t>.</w:t>
      </w:r>
      <w:r w:rsidR="009807D0" w:rsidRPr="009807D0">
        <w:rPr>
          <w:sz w:val="24"/>
          <w:szCs w:val="24"/>
        </w:rPr>
        <w:t>Р.Г., которое выразилось в том, что адвокат:</w:t>
      </w:r>
    </w:p>
    <w:p w:rsidR="009807D0" w:rsidRPr="009807D0" w:rsidRDefault="009807D0" w:rsidP="009807D0">
      <w:pPr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9807D0">
        <w:rPr>
          <w:sz w:val="24"/>
          <w:szCs w:val="24"/>
        </w:rPr>
        <w:t>не исполнил поручение доверителя, принятое в соответствии с соглашениями об оказании ю</w:t>
      </w:r>
      <w:r w:rsidR="00FA1C87">
        <w:rPr>
          <w:sz w:val="24"/>
          <w:szCs w:val="24"/>
        </w:rPr>
        <w:t>ридической помощи от 12.12.2018</w:t>
      </w:r>
      <w:r w:rsidRPr="009807D0">
        <w:rPr>
          <w:sz w:val="24"/>
          <w:szCs w:val="24"/>
        </w:rPr>
        <w:t>г.;</w:t>
      </w:r>
    </w:p>
    <w:p w:rsidR="00DA756E" w:rsidRPr="009807D0" w:rsidRDefault="009807D0" w:rsidP="009807D0">
      <w:pPr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9807D0">
        <w:rPr>
          <w:sz w:val="24"/>
          <w:szCs w:val="24"/>
        </w:rPr>
        <w:t>совершил действия, направленные на подрыв доверия к нему, выражающиеся в том, что длительное время вводил доверителя в заблуждение относительно исполнения предмета поручения</w:t>
      </w:r>
      <w:r w:rsidR="00A85A87" w:rsidRPr="009807D0">
        <w:rPr>
          <w:sz w:val="24"/>
          <w:szCs w:val="24"/>
        </w:rPr>
        <w:t>.</w:t>
      </w:r>
    </w:p>
    <w:p w:rsidR="00091369" w:rsidRPr="00091369" w:rsidRDefault="00091369" w:rsidP="00091369">
      <w:pPr>
        <w:pStyle w:val="aa"/>
        <w:jc w:val="both"/>
      </w:pPr>
    </w:p>
    <w:p w:rsidR="00A85A87" w:rsidRDefault="00A85A87" w:rsidP="00A85A87">
      <w:pPr>
        <w:pStyle w:val="aa"/>
        <w:jc w:val="both"/>
        <w:rPr>
          <w:b/>
          <w:szCs w:val="24"/>
        </w:rPr>
      </w:pPr>
    </w:p>
    <w:p w:rsidR="009807D0" w:rsidRDefault="009807D0" w:rsidP="00A85A87">
      <w:pPr>
        <w:pStyle w:val="aa"/>
        <w:jc w:val="both"/>
        <w:rPr>
          <w:szCs w:val="24"/>
        </w:rPr>
      </w:pPr>
      <w:r>
        <w:rPr>
          <w:b/>
          <w:szCs w:val="24"/>
        </w:rPr>
        <w:t xml:space="preserve">            </w:t>
      </w:r>
      <w:r>
        <w:rPr>
          <w:szCs w:val="24"/>
        </w:rPr>
        <w:t>04.02.2021г.</w:t>
      </w:r>
      <w:r w:rsidR="007547FA" w:rsidRPr="007547FA">
        <w:rPr>
          <w:szCs w:val="24"/>
        </w:rPr>
        <w:t xml:space="preserve"> </w:t>
      </w:r>
      <w:r w:rsidR="007547FA">
        <w:rPr>
          <w:szCs w:val="24"/>
        </w:rPr>
        <w:t>в целях уведомления о дате рассмотрения дисциплинарного производства Советом</w:t>
      </w:r>
      <w:r w:rsidR="002235FD">
        <w:rPr>
          <w:szCs w:val="24"/>
        </w:rPr>
        <w:t>,</w:t>
      </w:r>
      <w:r>
        <w:rPr>
          <w:szCs w:val="24"/>
        </w:rPr>
        <w:t xml:space="preserve"> сотрудником Отдела сопровождения дисциплинарной практики </w:t>
      </w:r>
      <w:r>
        <w:rPr>
          <w:szCs w:val="24"/>
        </w:rPr>
        <w:lastRenderedPageBreak/>
        <w:t>совершен</w:t>
      </w:r>
      <w:r w:rsidR="00465908">
        <w:rPr>
          <w:szCs w:val="24"/>
        </w:rPr>
        <w:t xml:space="preserve"> </w:t>
      </w:r>
      <w:r>
        <w:rPr>
          <w:szCs w:val="24"/>
        </w:rPr>
        <w:t xml:space="preserve">звонок адвокату, в ходе которого выяснилось, что 23.11.2020г. </w:t>
      </w:r>
      <w:r w:rsidR="00FA1C87">
        <w:rPr>
          <w:szCs w:val="24"/>
        </w:rPr>
        <w:t xml:space="preserve">адвокат </w:t>
      </w:r>
      <w:r>
        <w:rPr>
          <w:szCs w:val="24"/>
        </w:rPr>
        <w:t xml:space="preserve">ошибочно направил свои объяснения по </w:t>
      </w:r>
      <w:r w:rsidR="00FA1C87">
        <w:rPr>
          <w:szCs w:val="24"/>
        </w:rPr>
        <w:t>доводам жалобы Д</w:t>
      </w:r>
      <w:r w:rsidR="00E96110">
        <w:rPr>
          <w:szCs w:val="24"/>
        </w:rPr>
        <w:t>.</w:t>
      </w:r>
      <w:r w:rsidR="00FA1C87">
        <w:rPr>
          <w:szCs w:val="24"/>
        </w:rPr>
        <w:t xml:space="preserve">Р.Г. </w:t>
      </w:r>
      <w:r w:rsidR="00E96110">
        <w:rPr>
          <w:szCs w:val="24"/>
        </w:rPr>
        <w:t>на корпоративный адрес «…..</w:t>
      </w:r>
      <w:r w:rsidR="007547FA" w:rsidRPr="007547FA">
        <w:rPr>
          <w:szCs w:val="24"/>
        </w:rPr>
        <w:t>@</w:t>
      </w:r>
      <w:proofErr w:type="spellStart"/>
      <w:r w:rsidR="007547FA">
        <w:rPr>
          <w:szCs w:val="24"/>
          <w:lang w:val="en-US"/>
        </w:rPr>
        <w:t>apmo</w:t>
      </w:r>
      <w:proofErr w:type="spellEnd"/>
      <w:r w:rsidR="007547FA" w:rsidRPr="007547FA">
        <w:rPr>
          <w:szCs w:val="24"/>
        </w:rPr>
        <w:t>.</w:t>
      </w:r>
      <w:proofErr w:type="spellStart"/>
      <w:r w:rsidR="007547FA">
        <w:rPr>
          <w:szCs w:val="24"/>
          <w:lang w:val="en-US"/>
        </w:rPr>
        <w:t>ru</w:t>
      </w:r>
      <w:proofErr w:type="spellEnd"/>
      <w:r w:rsidR="007547FA">
        <w:rPr>
          <w:szCs w:val="24"/>
        </w:rPr>
        <w:t>». 04.02.2021г. адвокатом объяснения</w:t>
      </w:r>
      <w:r w:rsidR="00FA1C87" w:rsidRPr="00FA1C87">
        <w:rPr>
          <w:szCs w:val="24"/>
        </w:rPr>
        <w:t xml:space="preserve"> </w:t>
      </w:r>
      <w:r w:rsidR="00FA1C87">
        <w:rPr>
          <w:szCs w:val="24"/>
        </w:rPr>
        <w:t>направлены на надлежащий адрес электронной почты</w:t>
      </w:r>
      <w:r w:rsidR="007547FA">
        <w:rPr>
          <w:szCs w:val="24"/>
        </w:rPr>
        <w:t>.</w:t>
      </w:r>
    </w:p>
    <w:p w:rsidR="002235FD" w:rsidRDefault="002235FD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14.02.2021г. адвокатом повторно направлены объяснения с приложением копий документов, связанных с оказанием юридической помощи в рамках заключенного с Д</w:t>
      </w:r>
      <w:r w:rsidR="00E96110">
        <w:rPr>
          <w:szCs w:val="24"/>
        </w:rPr>
        <w:t>.</w:t>
      </w:r>
      <w:r>
        <w:rPr>
          <w:szCs w:val="24"/>
        </w:rPr>
        <w:t>Р.Г. соглашения. Также от адвоката поступило ходатайство о рассмотрении дисциплинарного производства в его отсутствие в связи с занятостью в судебном процессе в г.С.</w:t>
      </w:r>
    </w:p>
    <w:p w:rsidR="002235FD" w:rsidRPr="009807D0" w:rsidRDefault="002235FD" w:rsidP="00A85A87">
      <w:pPr>
        <w:pStyle w:val="aa"/>
        <w:jc w:val="both"/>
        <w:rPr>
          <w:szCs w:val="24"/>
        </w:rPr>
      </w:pPr>
    </w:p>
    <w:p w:rsidR="006E37F1" w:rsidRPr="0009003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9003E">
        <w:rPr>
          <w:sz w:val="24"/>
          <w:szCs w:val="24"/>
        </w:rPr>
        <w:t>Заявитель</w:t>
      </w:r>
      <w:r w:rsidR="00DA756E" w:rsidRPr="0009003E">
        <w:rPr>
          <w:sz w:val="24"/>
          <w:szCs w:val="24"/>
        </w:rPr>
        <w:t xml:space="preserve"> </w:t>
      </w:r>
      <w:r w:rsidRPr="0009003E">
        <w:rPr>
          <w:sz w:val="24"/>
          <w:szCs w:val="24"/>
          <w:lang w:eastAsia="en-US"/>
        </w:rPr>
        <w:t>в заседани</w:t>
      </w:r>
      <w:r w:rsidR="0009003E">
        <w:rPr>
          <w:sz w:val="24"/>
          <w:szCs w:val="24"/>
          <w:lang w:eastAsia="en-US"/>
        </w:rPr>
        <w:t>е</w:t>
      </w:r>
      <w:r w:rsidRPr="0009003E">
        <w:rPr>
          <w:sz w:val="24"/>
          <w:szCs w:val="24"/>
          <w:lang w:eastAsia="en-US"/>
        </w:rPr>
        <w:t xml:space="preserve"> Совета</w:t>
      </w:r>
      <w:r w:rsidR="00997C6C" w:rsidRPr="0009003E">
        <w:rPr>
          <w:sz w:val="24"/>
          <w:szCs w:val="24"/>
          <w:lang w:eastAsia="en-US"/>
        </w:rPr>
        <w:t xml:space="preserve"> </w:t>
      </w:r>
      <w:r w:rsidR="0009003E">
        <w:rPr>
          <w:sz w:val="24"/>
          <w:szCs w:val="24"/>
          <w:lang w:eastAsia="en-US"/>
        </w:rPr>
        <w:t>явилась</w:t>
      </w:r>
      <w:r w:rsidR="00997C6C" w:rsidRPr="0009003E">
        <w:rPr>
          <w:sz w:val="24"/>
          <w:szCs w:val="24"/>
          <w:lang w:eastAsia="en-US"/>
        </w:rPr>
        <w:t xml:space="preserve">, </w:t>
      </w:r>
      <w:r w:rsidR="008742BC" w:rsidRPr="0009003E">
        <w:rPr>
          <w:sz w:val="24"/>
          <w:szCs w:val="24"/>
          <w:lang w:eastAsia="en-US"/>
        </w:rPr>
        <w:t>поддержал</w:t>
      </w:r>
      <w:r w:rsidR="00FD7EC1" w:rsidRPr="0009003E">
        <w:rPr>
          <w:sz w:val="24"/>
          <w:szCs w:val="24"/>
          <w:lang w:eastAsia="en-US"/>
        </w:rPr>
        <w:t>а</w:t>
      </w:r>
      <w:r w:rsidR="008742BC" w:rsidRPr="0009003E">
        <w:rPr>
          <w:sz w:val="24"/>
          <w:szCs w:val="24"/>
          <w:lang w:eastAsia="en-US"/>
        </w:rPr>
        <w:t xml:space="preserve"> доводы </w:t>
      </w:r>
      <w:r w:rsidR="00AA7601" w:rsidRPr="0009003E">
        <w:rPr>
          <w:sz w:val="24"/>
          <w:szCs w:val="24"/>
          <w:lang w:eastAsia="en-US"/>
        </w:rPr>
        <w:t>жалобы</w:t>
      </w:r>
      <w:r w:rsidR="00FC3669" w:rsidRPr="0009003E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997C6C" w:rsidRPr="0009003E">
        <w:rPr>
          <w:sz w:val="24"/>
          <w:szCs w:val="24"/>
          <w:lang w:eastAsia="en-US"/>
        </w:rPr>
        <w:t>.</w:t>
      </w:r>
      <w:r w:rsidRPr="0009003E">
        <w:rPr>
          <w:sz w:val="24"/>
          <w:szCs w:val="24"/>
          <w:lang w:eastAsia="en-US"/>
        </w:rPr>
        <w:t xml:space="preserve"> </w:t>
      </w:r>
    </w:p>
    <w:p w:rsidR="00997C6C" w:rsidRPr="0009003E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9003E">
        <w:rPr>
          <w:sz w:val="24"/>
          <w:szCs w:val="24"/>
        </w:rPr>
        <w:t>А</w:t>
      </w:r>
      <w:r w:rsidR="007111FF" w:rsidRPr="0009003E">
        <w:rPr>
          <w:sz w:val="24"/>
          <w:szCs w:val="24"/>
          <w:lang w:eastAsia="en-US"/>
        </w:rPr>
        <w:t xml:space="preserve">двокат </w:t>
      </w:r>
      <w:r w:rsidR="00FB6C0D" w:rsidRPr="0009003E">
        <w:rPr>
          <w:sz w:val="24"/>
          <w:szCs w:val="24"/>
          <w:lang w:eastAsia="en-US"/>
        </w:rPr>
        <w:t>в заседани</w:t>
      </w:r>
      <w:r w:rsidR="0009003E">
        <w:rPr>
          <w:sz w:val="24"/>
          <w:szCs w:val="24"/>
          <w:lang w:eastAsia="en-US"/>
        </w:rPr>
        <w:t>е</w:t>
      </w:r>
      <w:r w:rsidR="00FB6C0D" w:rsidRPr="0009003E">
        <w:rPr>
          <w:sz w:val="24"/>
          <w:szCs w:val="24"/>
          <w:lang w:eastAsia="en-US"/>
        </w:rPr>
        <w:t xml:space="preserve"> Совета </w:t>
      </w:r>
      <w:r w:rsidR="0009003E">
        <w:rPr>
          <w:sz w:val="24"/>
          <w:szCs w:val="24"/>
          <w:lang w:eastAsia="en-US"/>
        </w:rPr>
        <w:t>не явился, уведомлен</w:t>
      </w:r>
      <w:r w:rsidR="00E25B86" w:rsidRPr="0009003E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65908" w:rsidRDefault="0046590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позицию доверителя, адвокату следовало подготовить надзорную жалобу даже если адвокат по результатам изучения обстоятельств дела пришёл к выводу о бесперспективности её подачи. Адвокатом также не подтверждено совершение всех необходимых действий в ходе исполнения принятого поручения, поскольку из материалов дисциплинарного дела явствует, что адвокат не </w:t>
      </w:r>
      <w:r w:rsidR="00117CBA">
        <w:rPr>
          <w:sz w:val="24"/>
          <w:szCs w:val="24"/>
          <w:lang w:eastAsia="en-US"/>
        </w:rPr>
        <w:t>посетил осуждённого и не выяснил его позицию относительно надзорного обжалования.</w:t>
      </w:r>
    </w:p>
    <w:p w:rsidR="00FB5C17" w:rsidRDefault="0046590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</w:t>
      </w:r>
      <w:r w:rsidR="00117CBA">
        <w:rPr>
          <w:sz w:val="24"/>
          <w:szCs w:val="24"/>
          <w:lang w:eastAsia="en-US"/>
        </w:rPr>
        <w:t xml:space="preserve">предложение альтернативных вариантов юридической помощи или </w:t>
      </w:r>
      <w:r>
        <w:rPr>
          <w:sz w:val="24"/>
          <w:szCs w:val="24"/>
          <w:lang w:eastAsia="en-US"/>
        </w:rPr>
        <w:t>возврат доверителю денежных средств, уплаченных в качестве вознаграждения адвокату, не освобожда</w:t>
      </w:r>
      <w:r w:rsidR="00117CBA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 xml:space="preserve">т последнего от ответственности за неисполнение предмета заключённого соглашения. 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797415" w:rsidRPr="009807D0" w:rsidRDefault="001D4D00" w:rsidP="00797415">
      <w:pPr>
        <w:ind w:firstLine="720"/>
        <w:jc w:val="both"/>
        <w:rPr>
          <w:sz w:val="24"/>
          <w:szCs w:val="24"/>
        </w:rPr>
      </w:pPr>
      <w:r w:rsidRPr="00797415">
        <w:rPr>
          <w:sz w:val="24"/>
          <w:szCs w:val="24"/>
        </w:rPr>
        <w:t>1.</w:t>
      </w:r>
      <w:r w:rsidRPr="00797415">
        <w:rPr>
          <w:sz w:val="24"/>
          <w:szCs w:val="24"/>
        </w:rPr>
        <w:tab/>
        <w:t xml:space="preserve">в установленных действиях адвоката имеются </w:t>
      </w:r>
      <w:r w:rsidR="00797415" w:rsidRPr="009807D0">
        <w:rPr>
          <w:sz w:val="24"/>
          <w:szCs w:val="24"/>
        </w:rPr>
        <w:t>нарушени</w:t>
      </w:r>
      <w:r w:rsidR="00797415">
        <w:rPr>
          <w:sz w:val="24"/>
          <w:szCs w:val="24"/>
        </w:rPr>
        <w:t>я</w:t>
      </w:r>
      <w:r w:rsidR="00797415" w:rsidRPr="009807D0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</w:t>
      </w:r>
      <w:r w:rsidR="00797415">
        <w:rPr>
          <w:sz w:val="24"/>
          <w:szCs w:val="24"/>
        </w:rPr>
        <w:t>двоката, а именно нарушений пп.1 п.1 ст.</w:t>
      </w:r>
      <w:r w:rsidR="00797415" w:rsidRPr="009807D0">
        <w:rPr>
          <w:sz w:val="24"/>
          <w:szCs w:val="24"/>
        </w:rPr>
        <w:t>7 ФЗ «Об адвокатской деятельности и адвока</w:t>
      </w:r>
      <w:r w:rsidR="00797415">
        <w:rPr>
          <w:sz w:val="24"/>
          <w:szCs w:val="24"/>
        </w:rPr>
        <w:t>туре в РФ», п.2 ст.5 и п. 1 ст.</w:t>
      </w:r>
      <w:r w:rsidR="00797415" w:rsidRPr="009807D0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Д</w:t>
      </w:r>
      <w:r w:rsidR="00E96110">
        <w:rPr>
          <w:sz w:val="24"/>
          <w:szCs w:val="24"/>
        </w:rPr>
        <w:t>.</w:t>
      </w:r>
      <w:r w:rsidR="00797415" w:rsidRPr="009807D0">
        <w:rPr>
          <w:sz w:val="24"/>
          <w:szCs w:val="24"/>
        </w:rPr>
        <w:t>Р.Г., которое выразилось в том, что адвокат:</w:t>
      </w:r>
    </w:p>
    <w:p w:rsidR="00797415" w:rsidRDefault="00797415" w:rsidP="00797415">
      <w:pPr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9807D0">
        <w:rPr>
          <w:sz w:val="24"/>
          <w:szCs w:val="24"/>
        </w:rPr>
        <w:t>не исполнил поручение доверителя, принятое в соответствии с соглашениями об оказании юриди</w:t>
      </w:r>
      <w:r w:rsidR="00FA1C87">
        <w:rPr>
          <w:sz w:val="24"/>
          <w:szCs w:val="24"/>
        </w:rPr>
        <w:t>ческой помощи от 12.12.2018</w:t>
      </w:r>
      <w:r>
        <w:rPr>
          <w:sz w:val="24"/>
          <w:szCs w:val="24"/>
        </w:rPr>
        <w:t>г.;</w:t>
      </w:r>
    </w:p>
    <w:p w:rsidR="00303248" w:rsidRPr="00797415" w:rsidRDefault="00797415" w:rsidP="00797415">
      <w:pPr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797415">
        <w:rPr>
          <w:sz w:val="24"/>
          <w:szCs w:val="24"/>
        </w:rPr>
        <w:t>совершил действия, направленные на подрыв доверия к нему, выражающиеся в том, что длительное время вводил доверителя в заблуждение относительно исполнения предмета поручения</w:t>
      </w:r>
      <w:r w:rsidR="00465908">
        <w:rPr>
          <w:sz w:val="24"/>
          <w:szCs w:val="24"/>
        </w:rPr>
        <w:t>.</w:t>
      </w:r>
    </w:p>
    <w:p w:rsidR="001D4D00" w:rsidRPr="00797415" w:rsidRDefault="001D4D00" w:rsidP="00303248">
      <w:pPr>
        <w:pStyle w:val="aa"/>
        <w:ind w:firstLine="708"/>
        <w:jc w:val="both"/>
        <w:rPr>
          <w:szCs w:val="24"/>
        </w:rPr>
      </w:pPr>
      <w:r w:rsidRPr="00797415">
        <w:rPr>
          <w:szCs w:val="24"/>
        </w:rPr>
        <w:t>2.</w:t>
      </w:r>
      <w:r w:rsidRPr="00797415">
        <w:rPr>
          <w:szCs w:val="24"/>
        </w:rPr>
        <w:tab/>
        <w:t>Вследствие допущенных нарушений применить меру дисциплинарной ответственности в виде</w:t>
      </w:r>
      <w:r w:rsidR="001E32E2" w:rsidRPr="00797415">
        <w:rPr>
          <w:szCs w:val="24"/>
        </w:rPr>
        <w:t xml:space="preserve"> </w:t>
      </w:r>
      <w:r w:rsidR="00AA7601" w:rsidRPr="00797415">
        <w:rPr>
          <w:szCs w:val="24"/>
        </w:rPr>
        <w:t>замечания</w:t>
      </w:r>
      <w:r w:rsidRPr="00797415">
        <w:rPr>
          <w:szCs w:val="24"/>
        </w:rPr>
        <w:t xml:space="preserve"> в отношении адвоката </w:t>
      </w:r>
      <w:r w:rsidR="00E96110">
        <w:rPr>
          <w:szCs w:val="24"/>
        </w:rPr>
        <w:t>Л.Б.И.</w:t>
      </w:r>
      <w:r w:rsidR="00A85A87" w:rsidRPr="00797415">
        <w:rPr>
          <w:szCs w:val="24"/>
        </w:rPr>
        <w:t xml:space="preserve">, имеющего регистрационный номер </w:t>
      </w:r>
      <w:r w:rsidR="00E96110">
        <w:rPr>
          <w:szCs w:val="24"/>
        </w:rPr>
        <w:t>…..</w:t>
      </w:r>
      <w:r w:rsidR="00303248" w:rsidRPr="00797415">
        <w:rPr>
          <w:szCs w:val="24"/>
        </w:rPr>
        <w:t xml:space="preserve"> </w:t>
      </w:r>
      <w:r w:rsidRPr="00797415">
        <w:rPr>
          <w:szCs w:val="24"/>
        </w:rPr>
        <w:t>в реестре адвокатов Московской области.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446718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673A4D" w:rsidRDefault="001E32E2" w:rsidP="00741638">
      <w:pPr>
        <w:rPr>
          <w:color w:val="000000"/>
          <w:sz w:val="24"/>
          <w:szCs w:val="24"/>
        </w:rPr>
      </w:pPr>
      <w:bookmarkStart w:id="2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  <w:bookmarkEnd w:id="2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9D" w:rsidRDefault="0024269D" w:rsidP="00C01A07">
      <w:r>
        <w:separator/>
      </w:r>
    </w:p>
  </w:endnote>
  <w:endnote w:type="continuationSeparator" w:id="0">
    <w:p w:rsidR="0024269D" w:rsidRDefault="002426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9D" w:rsidRDefault="0024269D" w:rsidP="00C01A07">
      <w:r>
        <w:separator/>
      </w:r>
    </w:p>
  </w:footnote>
  <w:footnote w:type="continuationSeparator" w:id="0">
    <w:p w:rsidR="0024269D" w:rsidRDefault="002426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9003E" w:rsidRDefault="0005490F">
        <w:pPr>
          <w:pStyle w:val="af7"/>
          <w:jc w:val="right"/>
        </w:pPr>
        <w:r>
          <w:fldChar w:fldCharType="begin"/>
        </w:r>
        <w:r w:rsidR="00F657ED">
          <w:instrText>PAGE   \* MERGEFORMAT</w:instrText>
        </w:r>
        <w:r>
          <w:fldChar w:fldCharType="separate"/>
        </w:r>
        <w:r w:rsidR="00E96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003E" w:rsidRDefault="0009003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035E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90F"/>
    <w:rsid w:val="00062451"/>
    <w:rsid w:val="000651DE"/>
    <w:rsid w:val="0007004C"/>
    <w:rsid w:val="00073A8A"/>
    <w:rsid w:val="00074304"/>
    <w:rsid w:val="00083C0B"/>
    <w:rsid w:val="00086E55"/>
    <w:rsid w:val="0009003E"/>
    <w:rsid w:val="00090665"/>
    <w:rsid w:val="00091369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17CBA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35FD"/>
    <w:rsid w:val="002253DB"/>
    <w:rsid w:val="00225DCD"/>
    <w:rsid w:val="00227F9A"/>
    <w:rsid w:val="0023206A"/>
    <w:rsid w:val="002424A0"/>
    <w:rsid w:val="0024269D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A7AA8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65908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453FC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0341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47FA"/>
    <w:rsid w:val="00756AAB"/>
    <w:rsid w:val="00757751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97415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09A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07D0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3CBB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C85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110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57ED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1C87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FCD9-681E-48B9-BBBC-2010074F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2021-02-20T19:28:00Z</dcterms:created>
  <dcterms:modified xsi:type="dcterms:W3CDTF">2022-03-18T13:59:00Z</dcterms:modified>
</cp:coreProperties>
</file>