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730C3A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122B0A">
        <w:rPr>
          <w:b/>
          <w:caps/>
          <w:sz w:val="24"/>
          <w:szCs w:val="24"/>
        </w:rPr>
        <w:t>0</w:t>
      </w:r>
      <w:r w:rsidR="009C4A4C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30C3A">
        <w:rPr>
          <w:b/>
          <w:sz w:val="24"/>
          <w:szCs w:val="24"/>
        </w:rPr>
        <w:t>20 сентября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C4A4C">
        <w:rPr>
          <w:b/>
          <w:sz w:val="24"/>
          <w:szCs w:val="24"/>
        </w:rPr>
        <w:t>23</w:t>
      </w:r>
      <w:r w:rsidR="00730C3A">
        <w:rPr>
          <w:b/>
          <w:sz w:val="24"/>
          <w:szCs w:val="24"/>
        </w:rPr>
        <w:t>-07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57583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С.Л.В.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7657EB">
        <w:rPr>
          <w:sz w:val="24"/>
          <w:szCs w:val="24"/>
        </w:rPr>
        <w:t xml:space="preserve">Володина С.И., </w:t>
      </w:r>
      <w:r w:rsidR="00730C3A">
        <w:rPr>
          <w:sz w:val="24"/>
          <w:szCs w:val="24"/>
        </w:rPr>
        <w:t xml:space="preserve">Галоганов А.П., </w:t>
      </w:r>
      <w:r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C4A4C">
        <w:rPr>
          <w:sz w:val="24"/>
          <w:szCs w:val="24"/>
        </w:rPr>
        <w:t>при участии заявителя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C4A4C">
        <w:rPr>
          <w:sz w:val="24"/>
          <w:szCs w:val="24"/>
        </w:rPr>
        <w:t>23</w:t>
      </w:r>
      <w:r w:rsidR="00730C3A">
        <w:rPr>
          <w:sz w:val="24"/>
          <w:szCs w:val="24"/>
        </w:rPr>
        <w:t>-07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C4A4C" w:rsidRPr="009C4A4C">
        <w:rPr>
          <w:sz w:val="24"/>
          <w:szCs w:val="24"/>
        </w:rPr>
        <w:t xml:space="preserve">05.06.2023 г. в Адвокатскую палату Московской области через Адвокатскую палату города Москвы поступила жалоба доверителя </w:t>
      </w:r>
      <w:r w:rsidR="00575832">
        <w:rPr>
          <w:sz w:val="24"/>
          <w:szCs w:val="24"/>
        </w:rPr>
        <w:t>Л.Н.М.</w:t>
      </w:r>
      <w:r w:rsidR="009C4A4C" w:rsidRPr="009C4A4C">
        <w:rPr>
          <w:sz w:val="24"/>
          <w:szCs w:val="24"/>
        </w:rPr>
        <w:t xml:space="preserve"> в отношении адвоката </w:t>
      </w:r>
      <w:r w:rsidR="00575832">
        <w:rPr>
          <w:sz w:val="24"/>
          <w:szCs w:val="24"/>
        </w:rPr>
        <w:t>С.Л.В.</w:t>
      </w:r>
      <w:r w:rsidR="009C4A4C" w:rsidRPr="009C4A4C">
        <w:rPr>
          <w:sz w:val="24"/>
          <w:szCs w:val="24"/>
        </w:rPr>
        <w:t xml:space="preserve">, имеющего регистрационный номер </w:t>
      </w:r>
      <w:r w:rsidR="00575832">
        <w:rPr>
          <w:sz w:val="24"/>
          <w:szCs w:val="24"/>
        </w:rPr>
        <w:t>…..</w:t>
      </w:r>
      <w:r w:rsidR="009C4A4C" w:rsidRPr="009C4A4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75832">
        <w:rPr>
          <w:sz w:val="24"/>
          <w:szCs w:val="24"/>
        </w:rPr>
        <w:t>…..</w:t>
      </w:r>
    </w:p>
    <w:p w:rsidR="00B80D7F" w:rsidRDefault="002C28D7" w:rsidP="009C4A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9C4A4C" w:rsidRPr="009C4A4C">
        <w:rPr>
          <w:sz w:val="24"/>
          <w:szCs w:val="24"/>
        </w:rPr>
        <w:t xml:space="preserve">она обратилась к адвокату за составлением кассационной жалобы в ВС РФ. Заявитель выплатила адвокату вознаграждение </w:t>
      </w:r>
      <w:r w:rsidR="004D573D">
        <w:rPr>
          <w:sz w:val="24"/>
          <w:szCs w:val="24"/>
        </w:rPr>
        <w:t>в размере 60 000 рублей. Деньги</w:t>
      </w:r>
      <w:r w:rsidR="009C4A4C" w:rsidRPr="009C4A4C">
        <w:rPr>
          <w:sz w:val="24"/>
          <w:szCs w:val="24"/>
        </w:rPr>
        <w:t xml:space="preserve"> в размере 30 000 рублей были переведены на банковскую карту адвоката. Финансовых документов заявитель не получила. Адвокат потребовал ещё 85 000 рублей на экспертизу и 50 000 рублей на командировку в г. </w:t>
      </w:r>
      <w:r w:rsidR="00575832">
        <w:rPr>
          <w:sz w:val="24"/>
          <w:szCs w:val="24"/>
        </w:rPr>
        <w:t>С.</w:t>
      </w:r>
      <w:r w:rsidR="009C4A4C" w:rsidRPr="009C4A4C">
        <w:rPr>
          <w:sz w:val="24"/>
          <w:szCs w:val="24"/>
        </w:rPr>
        <w:t xml:space="preserve">, которые заявитель ему перевела на банковскую карту. Адвокат не ездил в г. </w:t>
      </w:r>
      <w:r w:rsidR="00575832">
        <w:rPr>
          <w:sz w:val="24"/>
          <w:szCs w:val="24"/>
        </w:rPr>
        <w:t>С.</w:t>
      </w:r>
      <w:r w:rsidR="009C4A4C" w:rsidRPr="009C4A4C">
        <w:rPr>
          <w:sz w:val="24"/>
          <w:szCs w:val="24"/>
        </w:rPr>
        <w:t xml:space="preserve"> для ознакомления с делом. Адвокат вернул заявителю часть денежных средств в размере 135 000 руб., оставшись должным 60 000 рублей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C4A4C">
        <w:rPr>
          <w:sz w:val="24"/>
          <w:szCs w:val="24"/>
        </w:rPr>
        <w:t>22</w:t>
      </w:r>
      <w:r w:rsidR="00730C3A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C4A4C">
        <w:rPr>
          <w:sz w:val="24"/>
          <w:szCs w:val="24"/>
        </w:rPr>
        <w:t>06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A04159">
        <w:rPr>
          <w:sz w:val="24"/>
          <w:szCs w:val="24"/>
        </w:rPr>
        <w:t>2</w:t>
      </w:r>
      <w:r w:rsidR="004E0FE4">
        <w:rPr>
          <w:sz w:val="24"/>
          <w:szCs w:val="24"/>
        </w:rPr>
        <w:t>8</w:t>
      </w:r>
      <w:r w:rsidR="009C4A4C">
        <w:rPr>
          <w:sz w:val="24"/>
          <w:szCs w:val="24"/>
        </w:rPr>
        <w:t>3</w:t>
      </w:r>
      <w:r w:rsidR="004E0FE4">
        <w:rPr>
          <w:sz w:val="24"/>
          <w:szCs w:val="24"/>
        </w:rPr>
        <w:t>8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23D8B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9C4A4C" w:rsidRPr="009C4A4C">
        <w:rPr>
          <w:sz w:val="24"/>
          <w:szCs w:val="24"/>
        </w:rPr>
        <w:t>в которых он сообщает, что незнаком с заявителем, «попытки поставить в зависимость адвоката обернулись возвратом ошибочно перечисленных денег заявителю»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C4A4C">
        <w:rPr>
          <w:sz w:val="24"/>
          <w:szCs w:val="24"/>
        </w:rPr>
        <w:t>27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4E0FE4">
        <w:rPr>
          <w:sz w:val="24"/>
          <w:szCs w:val="24"/>
        </w:rPr>
        <w:t xml:space="preserve">явилась, поддержала доводы жалобы. </w:t>
      </w:r>
    </w:p>
    <w:p w:rsidR="00AC56EF" w:rsidRDefault="009C4A4C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4E0FE4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:rsidR="009C4A4C" w:rsidRPr="009C4A4C" w:rsidRDefault="009C4A4C" w:rsidP="009C4A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9C4A4C">
        <w:rPr>
          <w:sz w:val="24"/>
          <w:szCs w:val="24"/>
        </w:rPr>
        <w:t xml:space="preserve">о наличии в действиях (бездействии) адвоката </w:t>
      </w:r>
      <w:r w:rsidR="00575832">
        <w:rPr>
          <w:sz w:val="24"/>
          <w:szCs w:val="24"/>
        </w:rPr>
        <w:t>С.Л.В.</w:t>
      </w:r>
      <w:r w:rsidRPr="009C4A4C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 w:rsidR="00575832">
        <w:rPr>
          <w:sz w:val="24"/>
          <w:szCs w:val="24"/>
        </w:rPr>
        <w:t>Л.</w:t>
      </w:r>
      <w:r w:rsidRPr="009C4A4C">
        <w:rPr>
          <w:sz w:val="24"/>
          <w:szCs w:val="24"/>
        </w:rPr>
        <w:t xml:space="preserve">Н.М., которые выразились в том, что адвокат: </w:t>
      </w:r>
    </w:p>
    <w:p w:rsidR="009C4A4C" w:rsidRDefault="009C4A4C" w:rsidP="009C4A4C">
      <w:pPr>
        <w:pStyle w:val="af4"/>
        <w:numPr>
          <w:ilvl w:val="0"/>
          <w:numId w:val="39"/>
        </w:numPr>
        <w:jc w:val="both"/>
        <w:rPr>
          <w:sz w:val="24"/>
          <w:szCs w:val="24"/>
        </w:rPr>
      </w:pPr>
      <w:r w:rsidRPr="009C4A4C">
        <w:rPr>
          <w:sz w:val="24"/>
          <w:szCs w:val="24"/>
        </w:rPr>
        <w:t xml:space="preserve">не исполнил поручение по подготовке кассационной жалобы в 3-й Кассационный суд общей юрисдикции г. </w:t>
      </w:r>
      <w:r w:rsidR="00575832">
        <w:rPr>
          <w:sz w:val="24"/>
          <w:szCs w:val="24"/>
        </w:rPr>
        <w:t>С.</w:t>
      </w:r>
      <w:r w:rsidRPr="009C4A4C">
        <w:rPr>
          <w:sz w:val="24"/>
          <w:szCs w:val="24"/>
        </w:rPr>
        <w:t xml:space="preserve">, принятое по соглашению от 23.07.2022 г.; </w:t>
      </w:r>
    </w:p>
    <w:p w:rsidR="00E9218C" w:rsidRPr="009C4A4C" w:rsidRDefault="009C4A4C" w:rsidP="009C4A4C">
      <w:pPr>
        <w:pStyle w:val="af4"/>
        <w:numPr>
          <w:ilvl w:val="0"/>
          <w:numId w:val="39"/>
        </w:numPr>
        <w:jc w:val="both"/>
        <w:rPr>
          <w:sz w:val="24"/>
          <w:szCs w:val="24"/>
        </w:rPr>
      </w:pPr>
      <w:r w:rsidRPr="009C4A4C">
        <w:rPr>
          <w:sz w:val="24"/>
          <w:szCs w:val="24"/>
        </w:rPr>
        <w:t>получил от доверителя дополнительные денежные средства в размере 135 000 руб. на личную банковскую карту, не предусмотренные заключенным соглашением и без оформления финансовых документов</w:t>
      </w:r>
      <w:r w:rsidR="007E56CB" w:rsidRPr="009C4A4C">
        <w:rPr>
          <w:sz w:val="24"/>
          <w:szCs w:val="24"/>
        </w:rPr>
        <w:t>.</w:t>
      </w:r>
      <w:bookmarkEnd w:id="2"/>
    </w:p>
    <w:p w:rsidR="00A4792C" w:rsidRPr="00DD7544" w:rsidRDefault="00A4792C" w:rsidP="00775134">
      <w:pPr>
        <w:ind w:firstLine="708"/>
        <w:jc w:val="both"/>
        <w:rPr>
          <w:sz w:val="24"/>
          <w:szCs w:val="24"/>
        </w:rPr>
      </w:pPr>
    </w:p>
    <w:p w:rsidR="00E9218C" w:rsidRDefault="009C4A4C" w:rsidP="009C4A4C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От адвоката несогласие с заключением квалификационной комиссии не поступило</w:t>
      </w:r>
      <w:r w:rsidR="00DD7544">
        <w:rPr>
          <w:sz w:val="24"/>
          <w:szCs w:val="24"/>
        </w:rPr>
        <w:t xml:space="preserve">. </w:t>
      </w:r>
    </w:p>
    <w:p w:rsidR="00762CC6" w:rsidRPr="00446718" w:rsidRDefault="00762CC6" w:rsidP="00A04159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4E0FE4">
        <w:rPr>
          <w:sz w:val="24"/>
          <w:szCs w:val="24"/>
          <w:lang w:eastAsia="en-US"/>
        </w:rPr>
        <w:t>явилась, согласилась с заключением квалификационной комиссии.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122B0A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C4A4C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3A3642" w:rsidRDefault="003A3642" w:rsidP="003A364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дела, Совет считает необходимым отложить 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</w:p>
    <w:p w:rsidR="00DB341B" w:rsidRDefault="00DB341B" w:rsidP="003A364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констатирует, что адвокатом не подтверждено надлежащее выполнение правовой работы по принятому поручению.</w:t>
      </w:r>
    </w:p>
    <w:p w:rsidR="003A3642" w:rsidRDefault="003A3642" w:rsidP="003A3642">
      <w:pPr>
        <w:jc w:val="both"/>
        <w:rPr>
          <w:sz w:val="24"/>
          <w:szCs w:val="24"/>
          <w:lang w:eastAsia="en-US"/>
        </w:rPr>
      </w:pPr>
    </w:p>
    <w:p w:rsidR="003A3642" w:rsidRDefault="003A3642" w:rsidP="00DB34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3A3642" w:rsidRDefault="003A3642" w:rsidP="003A3642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:rsidR="003A3642" w:rsidRDefault="003A3642" w:rsidP="003A3642">
      <w:pPr>
        <w:ind w:firstLine="708"/>
        <w:jc w:val="both"/>
        <w:rPr>
          <w:sz w:val="24"/>
          <w:szCs w:val="24"/>
        </w:rPr>
      </w:pPr>
    </w:p>
    <w:p w:rsidR="007657EB" w:rsidRPr="003A3642" w:rsidRDefault="003A3642" w:rsidP="003A3642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</w:t>
      </w:r>
      <w:r w:rsidRPr="003A3642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575832">
        <w:rPr>
          <w:sz w:val="24"/>
          <w:szCs w:val="24"/>
          <w:lang w:eastAsia="en-US"/>
        </w:rPr>
        <w:t>С.Л.В.</w:t>
      </w:r>
      <w:r w:rsidRPr="003A3642">
        <w:rPr>
          <w:sz w:val="24"/>
          <w:szCs w:val="24"/>
          <w:lang w:eastAsia="en-US"/>
        </w:rPr>
        <w:t xml:space="preserve">, имеющего регистрационный номер </w:t>
      </w:r>
      <w:r w:rsidR="00575832">
        <w:rPr>
          <w:sz w:val="24"/>
          <w:szCs w:val="24"/>
          <w:lang w:eastAsia="en-US"/>
        </w:rPr>
        <w:t>…..</w:t>
      </w:r>
      <w:r w:rsidRPr="003A3642">
        <w:rPr>
          <w:sz w:val="24"/>
          <w:szCs w:val="24"/>
          <w:lang w:eastAsia="en-US"/>
        </w:rPr>
        <w:t xml:space="preserve"> в реестре адвокатов Московской области, о чем уведомить участников дисциплинарного производства</w:t>
      </w:r>
      <w:r w:rsidR="007657EB" w:rsidRPr="003A3642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FAA" w:rsidRDefault="00F04FAA" w:rsidP="00C01A07">
      <w:r>
        <w:separator/>
      </w:r>
    </w:p>
  </w:endnote>
  <w:endnote w:type="continuationSeparator" w:id="0">
    <w:p w:rsidR="00F04FAA" w:rsidRDefault="00F04FA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FAA" w:rsidRDefault="00F04FAA" w:rsidP="00C01A07">
      <w:r>
        <w:separator/>
      </w:r>
    </w:p>
  </w:footnote>
  <w:footnote w:type="continuationSeparator" w:id="0">
    <w:p w:rsidR="00F04FAA" w:rsidRDefault="00F04FA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295DD5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5758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9F3318"/>
    <w:multiLevelType w:val="hybridMultilevel"/>
    <w:tmpl w:val="B62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35068E6"/>
    <w:multiLevelType w:val="hybridMultilevel"/>
    <w:tmpl w:val="307E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40A5F"/>
    <w:multiLevelType w:val="hybridMultilevel"/>
    <w:tmpl w:val="314A4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8"/>
  </w:num>
  <w:num w:numId="2">
    <w:abstractNumId w:val="16"/>
  </w:num>
  <w:num w:numId="3">
    <w:abstractNumId w:val="23"/>
  </w:num>
  <w:num w:numId="4">
    <w:abstractNumId w:val="22"/>
  </w:num>
  <w:num w:numId="5">
    <w:abstractNumId w:val="30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5"/>
  </w:num>
  <w:num w:numId="10">
    <w:abstractNumId w:val="11"/>
  </w:num>
  <w:num w:numId="11">
    <w:abstractNumId w:val="32"/>
  </w:num>
  <w:num w:numId="12">
    <w:abstractNumId w:val="10"/>
  </w:num>
  <w:num w:numId="13">
    <w:abstractNumId w:val="7"/>
  </w:num>
  <w:num w:numId="14">
    <w:abstractNumId w:val="26"/>
  </w:num>
  <w:num w:numId="15">
    <w:abstractNumId w:val="24"/>
  </w:num>
  <w:num w:numId="16">
    <w:abstractNumId w:val="19"/>
  </w:num>
  <w:num w:numId="17">
    <w:abstractNumId w:val="20"/>
  </w:num>
  <w:num w:numId="18">
    <w:abstractNumId w:val="21"/>
  </w:num>
  <w:num w:numId="19">
    <w:abstractNumId w:val="31"/>
  </w:num>
  <w:num w:numId="20">
    <w:abstractNumId w:val="2"/>
  </w:num>
  <w:num w:numId="21">
    <w:abstractNumId w:val="8"/>
  </w:num>
  <w:num w:numId="22">
    <w:abstractNumId w:val="17"/>
  </w:num>
  <w:num w:numId="23">
    <w:abstractNumId w:val="1"/>
  </w:num>
  <w:num w:numId="24">
    <w:abstractNumId w:val="6"/>
  </w:num>
  <w:num w:numId="25">
    <w:abstractNumId w:val="13"/>
  </w:num>
  <w:num w:numId="26">
    <w:abstractNumId w:val="5"/>
  </w:num>
  <w:num w:numId="27">
    <w:abstractNumId w:val="4"/>
  </w:num>
  <w:num w:numId="28">
    <w:abstractNumId w:val="33"/>
  </w:num>
  <w:num w:numId="29">
    <w:abstractNumId w:val="14"/>
  </w:num>
  <w:num w:numId="30">
    <w:abstractNumId w:val="27"/>
  </w:num>
  <w:num w:numId="31">
    <w:abstractNumId w:val="18"/>
  </w:num>
  <w:num w:numId="32">
    <w:abstractNumId w:val="28"/>
  </w:num>
  <w:num w:numId="33">
    <w:abstractNumId w:val="37"/>
  </w:num>
  <w:num w:numId="34">
    <w:abstractNumId w:val="34"/>
  </w:num>
  <w:num w:numId="35">
    <w:abstractNumId w:val="15"/>
  </w:num>
  <w:num w:numId="36">
    <w:abstractNumId w:val="0"/>
  </w:num>
  <w:num w:numId="37">
    <w:abstractNumId w:val="25"/>
  </w:num>
  <w:num w:numId="38">
    <w:abstractNumId w:val="29"/>
  </w:num>
  <w:num w:numId="39">
    <w:abstractNumId w:val="12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2F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B0A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5DD5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42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573D"/>
    <w:rsid w:val="004D7752"/>
    <w:rsid w:val="004E0BED"/>
    <w:rsid w:val="004E0FE4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75832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0C3A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17F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1483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4A4C"/>
    <w:rsid w:val="009C50B5"/>
    <w:rsid w:val="009C6B64"/>
    <w:rsid w:val="009D1567"/>
    <w:rsid w:val="009D1A46"/>
    <w:rsid w:val="009D242C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67C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24A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341B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4FAA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E7886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B67C6-459E-49C8-848A-8E38938E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2023-09-22T08:57:00Z</dcterms:created>
  <dcterms:modified xsi:type="dcterms:W3CDTF">2023-10-08T15:06:00Z</dcterms:modified>
</cp:coreProperties>
</file>